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67" w:rsidRDefault="00F20C67" w:rsidP="00C4189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Cs w:val="24"/>
        </w:rPr>
        <w:t>УТВЕРЖДЕНО приказом № 1</w:t>
      </w:r>
      <w:r w:rsidR="00FC5EE3">
        <w:rPr>
          <w:rFonts w:ascii="Times New Roman" w:hAnsi="Times New Roman" w:cs="Times New Roman"/>
          <w:szCs w:val="24"/>
        </w:rPr>
        <w:t>0</w:t>
      </w:r>
      <w:r>
        <w:rPr>
          <w:rFonts w:ascii="Times New Roman" w:hAnsi="Times New Roman" w:cs="Times New Roman"/>
          <w:szCs w:val="24"/>
        </w:rPr>
        <w:t>/од от 11.09.2024г</w:t>
      </w:r>
    </w:p>
    <w:p w:rsidR="00C41897" w:rsidRPr="00EA2DEA" w:rsidRDefault="00C41897" w:rsidP="00C4189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EA2DEA">
        <w:rPr>
          <w:rFonts w:ascii="Times New Roman" w:hAnsi="Times New Roman" w:cs="Times New Roman"/>
          <w:sz w:val="20"/>
          <w:szCs w:val="24"/>
        </w:rPr>
        <w:t xml:space="preserve">Приложение №2 </w:t>
      </w:r>
    </w:p>
    <w:p w:rsidR="00C41897" w:rsidRPr="00EA2DEA" w:rsidRDefault="00C41897" w:rsidP="00C4189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4"/>
        </w:rPr>
      </w:pPr>
      <w:proofErr w:type="gramStart"/>
      <w:r w:rsidRPr="00EA2DEA">
        <w:rPr>
          <w:rFonts w:ascii="Times New Roman" w:hAnsi="Times New Roman" w:cs="Times New Roman"/>
          <w:sz w:val="20"/>
          <w:szCs w:val="24"/>
        </w:rPr>
        <w:t>к  Положению</w:t>
      </w:r>
      <w:proofErr w:type="gramEnd"/>
      <w:r w:rsidRPr="00EA2DEA">
        <w:rPr>
          <w:rFonts w:ascii="Times New Roman" w:hAnsi="Times New Roman" w:cs="Times New Roman"/>
          <w:sz w:val="20"/>
          <w:szCs w:val="24"/>
        </w:rPr>
        <w:t xml:space="preserve"> «О порядке и условиях</w:t>
      </w:r>
      <w:r w:rsidR="00F20C67">
        <w:rPr>
          <w:rFonts w:ascii="Times New Roman" w:hAnsi="Times New Roman" w:cs="Times New Roman"/>
          <w:sz w:val="20"/>
          <w:szCs w:val="24"/>
        </w:rPr>
        <w:t xml:space="preserve"> </w:t>
      </w:r>
      <w:r w:rsidRPr="00EA2DEA">
        <w:rPr>
          <w:rFonts w:ascii="Times New Roman" w:hAnsi="Times New Roman" w:cs="Times New Roman"/>
          <w:sz w:val="20"/>
          <w:szCs w:val="24"/>
        </w:rPr>
        <w:t xml:space="preserve">предоставления платных услуг» </w:t>
      </w:r>
    </w:p>
    <w:p w:rsidR="00C41897" w:rsidRPr="00EA2DEA" w:rsidRDefault="00C41897" w:rsidP="00C4189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0"/>
          <w:szCs w:val="24"/>
        </w:rPr>
      </w:pPr>
      <w:r w:rsidRPr="00EA2DEA">
        <w:rPr>
          <w:rFonts w:ascii="Times New Roman" w:hAnsi="Times New Roman" w:cs="Times New Roman"/>
          <w:sz w:val="20"/>
          <w:szCs w:val="24"/>
        </w:rPr>
        <w:t>МАУ «Дворец культуры»</w:t>
      </w:r>
    </w:p>
    <w:p w:rsidR="00C41897" w:rsidRDefault="00C41897" w:rsidP="00C41897">
      <w:pPr>
        <w:spacing w:line="240" w:lineRule="auto"/>
        <w:ind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41897" w:rsidRDefault="00C41897" w:rsidP="00C4189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Тарифы на платные услуги, оказываемые МАУ «Дворец культуры»</w:t>
      </w:r>
    </w:p>
    <w:p w:rsidR="00C41897" w:rsidRPr="005F5E93" w:rsidRDefault="00C41897" w:rsidP="00C41897">
      <w:pPr>
        <w:spacing w:line="240" w:lineRule="auto"/>
        <w:ind w:left="567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*</w:t>
      </w:r>
      <w:r w:rsidRPr="005F5E93">
        <w:rPr>
          <w:rFonts w:ascii="Times New Roman" w:hAnsi="Times New Roman" w:cs="Times New Roman"/>
          <w:i/>
          <w:sz w:val="24"/>
          <w:szCs w:val="28"/>
        </w:rPr>
        <w:t>Указаны предельно допустимые цены</w:t>
      </w:r>
    </w:p>
    <w:tbl>
      <w:tblPr>
        <w:tblStyle w:val="a3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8"/>
        <w:gridCol w:w="6520"/>
        <w:gridCol w:w="1985"/>
        <w:gridCol w:w="1417"/>
      </w:tblGrid>
      <w:tr w:rsidR="00C41897" w:rsidTr="00F20C67">
        <w:tc>
          <w:tcPr>
            <w:tcW w:w="568" w:type="dxa"/>
          </w:tcPr>
          <w:p w:rsidR="00C41897" w:rsidRPr="007F0E13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7F0E13">
              <w:rPr>
                <w:rFonts w:ascii="Times New Roman" w:hAnsi="Times New Roman" w:cs="Times New Roman"/>
                <w:i/>
              </w:rPr>
              <w:t>№</w:t>
            </w:r>
          </w:p>
          <w:p w:rsidR="00C41897" w:rsidRPr="007F0E13" w:rsidRDefault="00C41897" w:rsidP="00CF07FA">
            <w:pPr>
              <w:ind w:left="-1001" w:firstLine="533"/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№</w:t>
            </w:r>
          </w:p>
        </w:tc>
        <w:tc>
          <w:tcPr>
            <w:tcW w:w="6520" w:type="dxa"/>
          </w:tcPr>
          <w:p w:rsidR="00C41897" w:rsidRPr="007F0E13" w:rsidRDefault="00C41897" w:rsidP="00CF07FA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7F0E13">
              <w:rPr>
                <w:rFonts w:ascii="Times New Roman" w:hAnsi="Times New Roman" w:cs="Times New Roman"/>
                <w:i/>
              </w:rPr>
              <w:t>Наименование платных услуг</w:t>
            </w:r>
          </w:p>
        </w:tc>
        <w:tc>
          <w:tcPr>
            <w:tcW w:w="1985" w:type="dxa"/>
          </w:tcPr>
          <w:p w:rsidR="00C41897" w:rsidRPr="007F0E13" w:rsidRDefault="00C41897" w:rsidP="00CF07FA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Еди</w:t>
            </w:r>
            <w:r w:rsidRPr="007F0E13">
              <w:rPr>
                <w:rFonts w:ascii="Times New Roman" w:hAnsi="Times New Roman" w:cs="Times New Roman"/>
                <w:i/>
              </w:rPr>
              <w:t>ница измерения (время проведения услуги)</w:t>
            </w:r>
          </w:p>
        </w:tc>
        <w:tc>
          <w:tcPr>
            <w:tcW w:w="1417" w:type="dxa"/>
          </w:tcPr>
          <w:p w:rsidR="00C41897" w:rsidRPr="007F0E13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i/>
              </w:rPr>
            </w:pPr>
            <w:r w:rsidRPr="007F0E13">
              <w:rPr>
                <w:rFonts w:ascii="Times New Roman" w:hAnsi="Times New Roman" w:cs="Times New Roman"/>
                <w:i/>
              </w:rPr>
              <w:t>Стоимость, рублей</w:t>
            </w:r>
            <w:r>
              <w:rPr>
                <w:rFonts w:ascii="Times New Roman" w:hAnsi="Times New Roman" w:cs="Times New Roman"/>
                <w:i/>
              </w:rPr>
              <w:t>*</w:t>
            </w: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  <w:r w:rsidRPr="00290B74">
              <w:rPr>
                <w:rFonts w:ascii="Times New Roman" w:hAnsi="Times New Roman" w:cs="Times New Roman"/>
                <w:i/>
              </w:rPr>
              <w:t>1.</w:t>
            </w:r>
          </w:p>
        </w:tc>
        <w:tc>
          <w:tcPr>
            <w:tcW w:w="6520" w:type="dxa"/>
          </w:tcPr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любителей восточного танца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Хабиби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занятий </w:t>
            </w:r>
          </w:p>
        </w:tc>
        <w:tc>
          <w:tcPr>
            <w:tcW w:w="1417" w:type="dxa"/>
          </w:tcPr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Pr="0032308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087">
              <w:rPr>
                <w:rFonts w:ascii="Times New Roman" w:hAnsi="Times New Roman" w:cs="Times New Roman"/>
                <w:sz w:val="24"/>
                <w:szCs w:val="24"/>
              </w:rPr>
              <w:t>Клубного формирования «</w:t>
            </w:r>
            <w:proofErr w:type="spellStart"/>
            <w:r w:rsidRPr="00323087">
              <w:rPr>
                <w:rFonts w:ascii="Times New Roman" w:hAnsi="Times New Roman" w:cs="Times New Roman"/>
                <w:sz w:val="24"/>
                <w:szCs w:val="24"/>
              </w:rPr>
              <w:t>Стретчинг</w:t>
            </w:r>
            <w:proofErr w:type="spellEnd"/>
            <w:r w:rsidRPr="003230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C41897" w:rsidRPr="0032308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087">
              <w:rPr>
                <w:rFonts w:ascii="Times New Roman" w:hAnsi="Times New Roman" w:cs="Times New Roman"/>
                <w:sz w:val="24"/>
                <w:szCs w:val="24"/>
              </w:rPr>
              <w:t xml:space="preserve">8 занятий </w:t>
            </w:r>
          </w:p>
        </w:tc>
        <w:tc>
          <w:tcPr>
            <w:tcW w:w="1417" w:type="dxa"/>
          </w:tcPr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23087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коллективов ДК для взрослых</w:t>
            </w:r>
          </w:p>
        </w:tc>
        <w:tc>
          <w:tcPr>
            <w:tcW w:w="1985" w:type="dxa"/>
          </w:tcPr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417" w:type="dxa"/>
          </w:tcPr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(зал)</w:t>
            </w:r>
          </w:p>
        </w:tc>
        <w:tc>
          <w:tcPr>
            <w:tcW w:w="1985" w:type="dxa"/>
          </w:tcPr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7" w:type="dxa"/>
          </w:tcPr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(зал)</w:t>
            </w:r>
          </w:p>
        </w:tc>
        <w:tc>
          <w:tcPr>
            <w:tcW w:w="1985" w:type="dxa"/>
          </w:tcPr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минут</w:t>
            </w:r>
          </w:p>
        </w:tc>
        <w:tc>
          <w:tcPr>
            <w:tcW w:w="1417" w:type="dxa"/>
          </w:tcPr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 для детей</w:t>
            </w:r>
          </w:p>
        </w:tc>
        <w:tc>
          <w:tcPr>
            <w:tcW w:w="1985" w:type="dxa"/>
          </w:tcPr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</w:tc>
        <w:tc>
          <w:tcPr>
            <w:tcW w:w="1417" w:type="dxa"/>
          </w:tcPr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Шоу-программы, конкурсы</w:t>
            </w:r>
          </w:p>
        </w:tc>
        <w:tc>
          <w:tcPr>
            <w:tcW w:w="1985" w:type="dxa"/>
          </w:tcPr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минут</w:t>
            </w:r>
          </w:p>
        </w:tc>
        <w:tc>
          <w:tcPr>
            <w:tcW w:w="1417" w:type="dxa"/>
          </w:tcPr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Фестивали (конкурсная программа)</w:t>
            </w:r>
          </w:p>
        </w:tc>
        <w:tc>
          <w:tcPr>
            <w:tcW w:w="1985" w:type="dxa"/>
          </w:tcPr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1417" w:type="dxa"/>
          </w:tcPr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Фестивали (гала-концерт)</w:t>
            </w:r>
          </w:p>
        </w:tc>
        <w:tc>
          <w:tcPr>
            <w:tcW w:w="1985" w:type="dxa"/>
          </w:tcPr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минут</w:t>
            </w:r>
          </w:p>
        </w:tc>
        <w:tc>
          <w:tcPr>
            <w:tcW w:w="1417" w:type="dxa"/>
          </w:tcPr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Pr="00516F58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F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торжественной регистрации брака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:</w:t>
            </w: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Пакет «Стандарт» - ведение регистрации с музыкальным сопровождением </w:t>
            </w:r>
            <w:r w:rsidRPr="00516F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мин.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+ стол для организации фуршета и поздравлений в фойе 20 мин.</w:t>
            </w: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Пакет «Стандарт плюс» - ведение регистрации с музыкальным сопровождением по индивидуально написанному сценарию под конкретную пару молодоженов </w:t>
            </w:r>
            <w:r w:rsidRPr="00516F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мин.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+ стол для организации фуршета и поздравлений в фойе 20 мин.</w:t>
            </w: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Пакет «Все включено» - зона приветствия гостей / фотозона, живые статуи 10-15 минут; ведение регистрации с музыкальным сопровождением по индивидуально написанному сценарию под конкретную пару молодоженов </w:t>
            </w:r>
            <w:r w:rsidRPr="00516F58"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>20 мин.</w:t>
            </w:r>
            <w:r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  <w:t xml:space="preserve"> + стол для организации фуршета и поздравлений в сопровождении живых инструментов скрипки / саксофона в фойе 30 мин.</w:t>
            </w: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</w:p>
          <w:p w:rsidR="00C41897" w:rsidRPr="00EC740B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897" w:rsidRPr="00205B86" w:rsidRDefault="00C41897" w:rsidP="00CF07FA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41897" w:rsidRPr="00205B86" w:rsidRDefault="00C41897" w:rsidP="00CF07FA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 w:rsidRPr="00205B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Пакет «Стандарт» 40 мин.</w:t>
            </w: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20C67" w:rsidRPr="00205B86" w:rsidRDefault="00F20C67" w:rsidP="00CF07FA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05B8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Пакет «Стандарт плюс» 40 мин.</w:t>
            </w: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F20C67" w:rsidRDefault="00F20C67" w:rsidP="00CF07FA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Пакет «Все включено»</w:t>
            </w:r>
          </w:p>
          <w:p w:rsidR="00C41897" w:rsidRPr="00205B86" w:rsidRDefault="00C41897" w:rsidP="00CF07FA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60 минут</w:t>
            </w:r>
          </w:p>
          <w:p w:rsidR="00C41897" w:rsidRPr="00205B86" w:rsidRDefault="00C41897" w:rsidP="00CF07FA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  <w:r w:rsidRPr="00516F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000,00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</w:t>
            </w: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7000,00</w:t>
            </w: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 15000,00</w:t>
            </w:r>
          </w:p>
          <w:p w:rsidR="00C41897" w:rsidRPr="00516F58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Pr="00516F58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F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торжественной регистрации брака (с ведением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русско-народной </w:t>
            </w:r>
            <w:r w:rsidRPr="00516F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программы «Обряд»)</w:t>
            </w:r>
          </w:p>
        </w:tc>
        <w:tc>
          <w:tcPr>
            <w:tcW w:w="1985" w:type="dxa"/>
          </w:tcPr>
          <w:p w:rsidR="00C41897" w:rsidRPr="00516F58" w:rsidRDefault="00C41897" w:rsidP="00CF07FA">
            <w:pPr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F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90 минут</w:t>
            </w:r>
          </w:p>
        </w:tc>
        <w:tc>
          <w:tcPr>
            <w:tcW w:w="1417" w:type="dxa"/>
          </w:tcPr>
          <w:p w:rsidR="00C41897" w:rsidRPr="00516F58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16F5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8000,00</w:t>
            </w: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Pr="005F5E93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5E93">
              <w:rPr>
                <w:rFonts w:ascii="Times New Roman" w:hAnsi="Times New Roman" w:cs="Times New Roman"/>
                <w:sz w:val="24"/>
                <w:szCs w:val="24"/>
              </w:rPr>
              <w:t>Аренда костюма</w:t>
            </w:r>
          </w:p>
        </w:tc>
        <w:tc>
          <w:tcPr>
            <w:tcW w:w="1985" w:type="dxa"/>
          </w:tcPr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5E93">
              <w:rPr>
                <w:rFonts w:ascii="Times New Roman" w:hAnsi="Times New Roman" w:cs="Times New Roman"/>
                <w:sz w:val="24"/>
                <w:szCs w:val="24"/>
              </w:rPr>
              <w:t>сутки</w:t>
            </w:r>
          </w:p>
        </w:tc>
        <w:tc>
          <w:tcPr>
            <w:tcW w:w="1417" w:type="dxa"/>
          </w:tcPr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Pr="005F5E93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5E93">
              <w:rPr>
                <w:rFonts w:ascii="Times New Roman" w:hAnsi="Times New Roman" w:cs="Times New Roman"/>
                <w:sz w:val="24"/>
                <w:szCs w:val="24"/>
              </w:rPr>
              <w:t xml:space="preserve">Экспресс поздравление. </w:t>
            </w:r>
          </w:p>
          <w:p w:rsidR="00C41897" w:rsidRPr="005F5E93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5E93">
              <w:rPr>
                <w:rFonts w:ascii="Times New Roman" w:hAnsi="Times New Roman" w:cs="Times New Roman"/>
                <w:sz w:val="20"/>
                <w:szCs w:val="24"/>
              </w:rPr>
              <w:t>Выезд на адрес заказчика ростовой куклы с ведущим и музыкальным сопровождением.</w:t>
            </w:r>
          </w:p>
        </w:tc>
        <w:tc>
          <w:tcPr>
            <w:tcW w:w="1985" w:type="dxa"/>
          </w:tcPr>
          <w:p w:rsidR="00C41897" w:rsidRPr="005F5E93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5E93">
              <w:rPr>
                <w:rFonts w:ascii="Times New Roman" w:hAnsi="Times New Roman" w:cs="Times New Roman"/>
                <w:sz w:val="24"/>
                <w:szCs w:val="24"/>
              </w:rPr>
              <w:t>20 минут (по Нижней Туре)</w:t>
            </w:r>
          </w:p>
          <w:p w:rsidR="00C41897" w:rsidRPr="005F5E93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Pr="005F5E93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5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Выезд за пределы города</w:t>
            </w:r>
          </w:p>
        </w:tc>
        <w:tc>
          <w:tcPr>
            <w:tcW w:w="1417" w:type="dxa"/>
          </w:tcPr>
          <w:p w:rsidR="00C41897" w:rsidRPr="005F5E93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5E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1500,00</w:t>
            </w:r>
          </w:p>
          <w:p w:rsidR="00C41897" w:rsidRPr="005F5E93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Pr="005F5E93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5E93">
              <w:rPr>
                <w:rFonts w:ascii="Times New Roman" w:hAnsi="Times New Roman" w:cs="Times New Roman"/>
                <w:sz w:val="24"/>
                <w:szCs w:val="24"/>
              </w:rPr>
              <w:t>Цена договорная</w:t>
            </w: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Pr="009971AF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школьных и дошкольных, а также выпускных вечеров</w:t>
            </w:r>
          </w:p>
        </w:tc>
        <w:tc>
          <w:tcPr>
            <w:tcW w:w="1985" w:type="dxa"/>
          </w:tcPr>
          <w:p w:rsidR="00C41897" w:rsidRPr="009971AF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  <w:tc>
          <w:tcPr>
            <w:tcW w:w="1417" w:type="dxa"/>
          </w:tcPr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Шоу мыльных пузырей</w:t>
            </w:r>
          </w:p>
        </w:tc>
        <w:tc>
          <w:tcPr>
            <w:tcW w:w="1985" w:type="dxa"/>
          </w:tcPr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7" w:type="dxa"/>
          </w:tcPr>
          <w:p w:rsidR="00C41897" w:rsidRDefault="00F20C6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1897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41897" w:rsidRPr="005F5E93" w:rsidTr="00F20C67">
        <w:tc>
          <w:tcPr>
            <w:tcW w:w="568" w:type="dxa"/>
            <w:shd w:val="clear" w:color="auto" w:fill="auto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  <w:shd w:val="clear" w:color="auto" w:fill="auto"/>
          </w:tcPr>
          <w:p w:rsidR="00C41897" w:rsidRPr="005F5E93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5E93">
              <w:rPr>
                <w:rFonts w:ascii="Times New Roman" w:hAnsi="Times New Roman" w:cs="Times New Roman"/>
                <w:sz w:val="24"/>
                <w:szCs w:val="24"/>
              </w:rPr>
              <w:t>Бумажное шоу</w:t>
            </w:r>
          </w:p>
        </w:tc>
        <w:tc>
          <w:tcPr>
            <w:tcW w:w="1985" w:type="dxa"/>
            <w:shd w:val="clear" w:color="auto" w:fill="auto"/>
          </w:tcPr>
          <w:p w:rsidR="00C41897" w:rsidRPr="005F5E93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5E93"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1417" w:type="dxa"/>
            <w:shd w:val="clear" w:color="auto" w:fill="auto"/>
          </w:tcPr>
          <w:p w:rsidR="00C41897" w:rsidRPr="005F5E93" w:rsidRDefault="00F20C6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41897" w:rsidRPr="005F5E9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C41897" w:rsidTr="00F20C67">
        <w:tc>
          <w:tcPr>
            <w:tcW w:w="568" w:type="dxa"/>
            <w:shd w:val="clear" w:color="auto" w:fill="auto"/>
          </w:tcPr>
          <w:p w:rsidR="00C41897" w:rsidRPr="005F5E93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  <w:shd w:val="clear" w:color="auto" w:fill="auto"/>
          </w:tcPr>
          <w:p w:rsidR="00C41897" w:rsidRPr="005F5E93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5E93">
              <w:rPr>
                <w:rFonts w:ascii="Times New Roman" w:hAnsi="Times New Roman" w:cs="Times New Roman"/>
                <w:sz w:val="24"/>
                <w:szCs w:val="24"/>
              </w:rPr>
              <w:t>Пенное шоу</w:t>
            </w:r>
          </w:p>
        </w:tc>
        <w:tc>
          <w:tcPr>
            <w:tcW w:w="1985" w:type="dxa"/>
            <w:shd w:val="clear" w:color="auto" w:fill="auto"/>
          </w:tcPr>
          <w:p w:rsidR="00C41897" w:rsidRPr="005F5E93" w:rsidRDefault="00F20C6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41897" w:rsidRPr="005F5E93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417" w:type="dxa"/>
            <w:shd w:val="clear" w:color="auto" w:fill="auto"/>
          </w:tcPr>
          <w:p w:rsidR="00C41897" w:rsidRDefault="00F20C6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C41897" w:rsidRPr="005F5E93"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корпоративов</w:t>
            </w:r>
            <w:proofErr w:type="spellEnd"/>
          </w:p>
        </w:tc>
        <w:tc>
          <w:tcPr>
            <w:tcW w:w="1985" w:type="dxa"/>
          </w:tcPr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веревочного курса (от 8 до 15 человек)</w:t>
            </w:r>
          </w:p>
        </w:tc>
        <w:tc>
          <w:tcPr>
            <w:tcW w:w="1985" w:type="dxa"/>
          </w:tcPr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Pr="005F5E93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5E93"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индивидуального поздравления</w:t>
            </w:r>
          </w:p>
        </w:tc>
        <w:tc>
          <w:tcPr>
            <w:tcW w:w="1985" w:type="dxa"/>
          </w:tcPr>
          <w:p w:rsidR="00C41897" w:rsidRPr="005F5E93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F5E93">
              <w:rPr>
                <w:rFonts w:ascii="Times New Roman" w:hAnsi="Times New Roman" w:cs="Times New Roman"/>
                <w:sz w:val="24"/>
                <w:szCs w:val="24"/>
              </w:rPr>
              <w:t>От 500,00</w:t>
            </w: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помещения в аренду</w:t>
            </w:r>
          </w:p>
        </w:tc>
        <w:tc>
          <w:tcPr>
            <w:tcW w:w="1985" w:type="dxa"/>
          </w:tcPr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C41897" w:rsidTr="00F20C67">
        <w:trPr>
          <w:trHeight w:val="2633"/>
        </w:trPr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площадок для проведения мероприятий:</w:t>
            </w: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 (без поведения)</w:t>
            </w: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зал (с проведением)</w:t>
            </w: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зал (без проведения)</w:t>
            </w: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проведением)</w:t>
            </w: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Фойе (без поведения)</w:t>
            </w: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Площадка Фойе (с проведением) (с подиумом)</w:t>
            </w: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кафе оплачиваются отдельно</w:t>
            </w: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До 50 человек</w:t>
            </w: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420 человек</w:t>
            </w:r>
          </w:p>
        </w:tc>
        <w:tc>
          <w:tcPr>
            <w:tcW w:w="1417" w:type="dxa"/>
          </w:tcPr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70 000,00</w:t>
            </w: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  <w:tr w:rsidR="00C41897" w:rsidTr="00F20C67">
        <w:trPr>
          <w:trHeight w:val="1606"/>
        </w:trPr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площадок для проведения представлений приезжих артистов:</w:t>
            </w: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зал + гримерки </w:t>
            </w: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Включая работу кассы, звукооператора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светооператора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требования</w:t>
            </w: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 от реализованных билетов</w:t>
            </w: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</w:tr>
      <w:tr w:rsidR="00C41897" w:rsidTr="00F20C67">
        <w:tc>
          <w:tcPr>
            <w:tcW w:w="568" w:type="dxa"/>
          </w:tcPr>
          <w:p w:rsidR="00C41897" w:rsidRPr="00290B74" w:rsidRDefault="00C41897" w:rsidP="00CF07FA">
            <w:pPr>
              <w:contextualSpacing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520" w:type="dxa"/>
          </w:tcPr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передвижных аттракционов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электроподключением</w:t>
            </w:r>
            <w:proofErr w:type="spellEnd"/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передвижных аттракционов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электроподключением</w:t>
            </w:r>
            <w:proofErr w:type="spellEnd"/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передвижных аттракционов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электроподключения</w:t>
            </w:r>
            <w:proofErr w:type="spellEnd"/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передвижных аттракционов без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электроподключения</w:t>
            </w:r>
            <w:proofErr w:type="spellEnd"/>
          </w:p>
          <w:p w:rsidR="00C41897" w:rsidRDefault="00C41897" w:rsidP="00CF07FA">
            <w:pPr>
              <w:ind w:firstLine="34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 до 3 дней</w:t>
            </w: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до 7 дней</w:t>
            </w: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3 дней</w:t>
            </w: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до 7 дней</w:t>
            </w:r>
          </w:p>
          <w:p w:rsidR="00C41897" w:rsidRDefault="00C41897" w:rsidP="00CF07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897" w:rsidRDefault="00C41897" w:rsidP="00CF07FA">
            <w:pPr>
              <w:ind w:firstLine="3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</w:tbl>
    <w:p w:rsidR="00827510" w:rsidRDefault="00827510"/>
    <w:sectPr w:rsidR="0082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97"/>
    <w:rsid w:val="004F616E"/>
    <w:rsid w:val="00827510"/>
    <w:rsid w:val="00C41897"/>
    <w:rsid w:val="00F20C67"/>
    <w:rsid w:val="00FC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5BDAE-EE75-4683-A5AF-879B0E5BA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9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89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C6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ДК</dc:creator>
  <cp:keywords/>
  <dc:description/>
  <cp:lastModifiedBy>ДК</cp:lastModifiedBy>
  <cp:revision>6</cp:revision>
  <cp:lastPrinted>2024-09-11T11:52:00Z</cp:lastPrinted>
  <dcterms:created xsi:type="dcterms:W3CDTF">2024-09-11T10:43:00Z</dcterms:created>
  <dcterms:modified xsi:type="dcterms:W3CDTF">2024-09-19T11:03:00Z</dcterms:modified>
</cp:coreProperties>
</file>